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474253">
              <w:rPr>
                <w:b/>
              </w:rPr>
              <w:t>Обеспечение населения объектами инженерной инфраструктуры и услугами жилищно-коммунального хозяйства Комсомольского городского поселения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  <w:bookmarkStart w:id="0" w:name="_GoBack"/>
            <w:bookmarkEnd w:id="0"/>
          </w:p>
          <w:p w:rsidR="00A12D99" w:rsidRDefault="00A5730D" w:rsidP="00DB56D3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DB56D3">
              <w:t>20</w:t>
            </w:r>
            <w:r>
              <w:t xml:space="preserve">" </w:t>
            </w:r>
            <w:r w:rsidR="00597A11">
              <w:t>04</w:t>
            </w:r>
            <w:r>
              <w:t>.202</w:t>
            </w:r>
            <w:r w:rsidR="00DB56D3">
              <w:t>6</w:t>
            </w:r>
            <w:r>
              <w:t xml:space="preserve"> г. по "</w:t>
            </w:r>
            <w:r w:rsidR="00DB56D3">
              <w:t>23</w:t>
            </w:r>
            <w:r w:rsidR="00824E02">
              <w:t xml:space="preserve">" </w:t>
            </w:r>
            <w:r w:rsidR="00597A11">
              <w:t>04</w:t>
            </w:r>
            <w:r w:rsidR="00824E02">
              <w:t>. 202</w:t>
            </w:r>
            <w:r w:rsidR="00DB56D3">
              <w:t>6</w:t>
            </w:r>
            <w:r w:rsidR="00A12D99">
              <w:t>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3803BE"/>
    <w:rsid w:val="003C41F0"/>
    <w:rsid w:val="0044430A"/>
    <w:rsid w:val="00474253"/>
    <w:rsid w:val="005817E0"/>
    <w:rsid w:val="00597A11"/>
    <w:rsid w:val="005F28B0"/>
    <w:rsid w:val="00824E02"/>
    <w:rsid w:val="00A12D99"/>
    <w:rsid w:val="00A5730D"/>
    <w:rsid w:val="00AC486F"/>
    <w:rsid w:val="00B148EE"/>
    <w:rsid w:val="00B71093"/>
    <w:rsid w:val="00CB4672"/>
    <w:rsid w:val="00DB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FC1D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16</cp:revision>
  <dcterms:created xsi:type="dcterms:W3CDTF">2023-07-07T12:55:00Z</dcterms:created>
  <dcterms:modified xsi:type="dcterms:W3CDTF">2026-04-16T11:36:00Z</dcterms:modified>
</cp:coreProperties>
</file>